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79" w:rsidRPr="002952D4" w:rsidRDefault="00C01F5D" w:rsidP="00C01F5D">
      <w:pPr>
        <w:wordWrap w:val="0"/>
        <w:jc w:val="right"/>
        <w:rPr>
          <w:rFonts w:ascii="游ゴシック Medium" w:eastAsia="游ゴシック Medium" w:hAnsi="游ゴシック Medium"/>
          <w:szCs w:val="21"/>
        </w:rPr>
      </w:pPr>
      <w:r w:rsidRPr="002952D4">
        <w:rPr>
          <w:rFonts w:ascii="游ゴシック Medium" w:eastAsia="游ゴシック Medium" w:hAnsi="游ゴシック Medium" w:hint="eastAsia"/>
          <w:szCs w:val="21"/>
        </w:rPr>
        <w:t>令和　　年　　月　　日</w:t>
      </w:r>
    </w:p>
    <w:p w:rsidR="00C01F5D" w:rsidRPr="002952D4" w:rsidRDefault="00C01F5D" w:rsidP="00C01F5D">
      <w:pPr>
        <w:jc w:val="right"/>
        <w:rPr>
          <w:rFonts w:ascii="游ゴシック Medium" w:eastAsia="游ゴシック Medium" w:hAnsi="游ゴシック Medium"/>
          <w:szCs w:val="21"/>
        </w:rPr>
      </w:pPr>
    </w:p>
    <w:p w:rsidR="00C01F5D" w:rsidRPr="002952D4" w:rsidRDefault="00C01F5D" w:rsidP="00C01F5D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2952D4">
        <w:rPr>
          <w:rFonts w:ascii="游ゴシック Medium" w:eastAsia="游ゴシック Medium" w:hAnsi="游ゴシック Medium" w:hint="eastAsia"/>
          <w:sz w:val="28"/>
          <w:szCs w:val="28"/>
        </w:rPr>
        <w:t>質　問　書</w:t>
      </w:r>
    </w:p>
    <w:p w:rsidR="00C01F5D" w:rsidRPr="002952D4" w:rsidRDefault="00C01F5D" w:rsidP="00C01F5D">
      <w:pPr>
        <w:jc w:val="center"/>
        <w:rPr>
          <w:rFonts w:ascii="游ゴシック Medium" w:eastAsia="游ゴシック Medium" w:hAnsi="游ゴシック Medium"/>
          <w:szCs w:val="21"/>
        </w:rPr>
      </w:pPr>
    </w:p>
    <w:p w:rsidR="00C01F5D" w:rsidRPr="002952D4" w:rsidRDefault="00C01F5D" w:rsidP="00C01F5D">
      <w:pPr>
        <w:jc w:val="center"/>
        <w:rPr>
          <w:rFonts w:ascii="游ゴシック Medium" w:eastAsia="游ゴシック Medium" w:hAnsi="游ゴシック Medium"/>
          <w:szCs w:val="21"/>
        </w:rPr>
      </w:pPr>
    </w:p>
    <w:p w:rsidR="00C01F5D" w:rsidRPr="002952D4" w:rsidRDefault="005F016C" w:rsidP="00C01F5D">
      <w:pPr>
        <w:jc w:val="left"/>
        <w:rPr>
          <w:rFonts w:ascii="游ゴシック Medium" w:eastAsia="游ゴシック Medium" w:hAnsi="游ゴシック Medium"/>
          <w:szCs w:val="21"/>
        </w:rPr>
      </w:pPr>
      <w:r w:rsidRPr="002952D4">
        <w:rPr>
          <w:rFonts w:ascii="游ゴシック Medium" w:eastAsia="游ゴシック Medium" w:hAnsi="游ゴシック Medium" w:hint="eastAsia"/>
          <w:szCs w:val="21"/>
        </w:rPr>
        <w:t>福岡県</w:t>
      </w:r>
      <w:r w:rsidR="002952D4">
        <w:rPr>
          <w:rFonts w:ascii="游ゴシック Medium" w:eastAsia="游ゴシック Medium" w:hAnsi="游ゴシック Medium" w:hint="eastAsia"/>
          <w:szCs w:val="21"/>
        </w:rPr>
        <w:t>久留米県土整備事務所長</w:t>
      </w:r>
      <w:r w:rsidRPr="002952D4">
        <w:rPr>
          <w:rFonts w:ascii="游ゴシック Medium" w:eastAsia="游ゴシック Medium" w:hAnsi="游ゴシック Medium" w:hint="eastAsia"/>
          <w:szCs w:val="21"/>
        </w:rPr>
        <w:t xml:space="preserve">　殿</w:t>
      </w:r>
    </w:p>
    <w:p w:rsidR="005F016C" w:rsidRPr="00AF0C0C" w:rsidRDefault="005F016C" w:rsidP="00C01F5D">
      <w:pPr>
        <w:jc w:val="left"/>
        <w:rPr>
          <w:rFonts w:ascii="游ゴシック Medium" w:eastAsia="游ゴシック Medium" w:hAnsi="游ゴシック Medium"/>
          <w:szCs w:val="21"/>
        </w:rPr>
      </w:pPr>
    </w:p>
    <w:p w:rsidR="00C01F5D" w:rsidRPr="002952D4" w:rsidRDefault="00C01F5D" w:rsidP="00C01F5D">
      <w:pPr>
        <w:jc w:val="left"/>
        <w:rPr>
          <w:rFonts w:ascii="游ゴシック Medium" w:eastAsia="游ゴシック Medium" w:hAnsi="游ゴシック Medium"/>
          <w:szCs w:val="21"/>
        </w:rPr>
      </w:pP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 w:hint="eastAsia"/>
          <w:szCs w:val="21"/>
        </w:rPr>
        <w:t xml:space="preserve">事業者住所　</w:t>
      </w:r>
    </w:p>
    <w:p w:rsidR="00C01F5D" w:rsidRPr="002952D4" w:rsidRDefault="00C01F5D" w:rsidP="00C01F5D">
      <w:pPr>
        <w:jc w:val="left"/>
        <w:rPr>
          <w:rFonts w:ascii="游ゴシック Medium" w:eastAsia="游ゴシック Medium" w:hAnsi="游ゴシック Medium"/>
          <w:szCs w:val="21"/>
        </w:rPr>
      </w:pP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 w:hint="eastAsia"/>
          <w:szCs w:val="21"/>
        </w:rPr>
        <w:t xml:space="preserve">事業者名　　</w:t>
      </w:r>
    </w:p>
    <w:p w:rsidR="00C01F5D" w:rsidRPr="002952D4" w:rsidRDefault="00C01F5D" w:rsidP="00C01F5D">
      <w:pPr>
        <w:jc w:val="left"/>
        <w:rPr>
          <w:rFonts w:ascii="游ゴシック Medium" w:eastAsia="游ゴシック Medium" w:hAnsi="游ゴシック Medium"/>
          <w:szCs w:val="21"/>
        </w:rPr>
      </w:pP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 w:hint="eastAsia"/>
          <w:szCs w:val="21"/>
        </w:rPr>
        <w:t xml:space="preserve">担当者名　　</w:t>
      </w:r>
    </w:p>
    <w:p w:rsidR="00C01F5D" w:rsidRPr="002952D4" w:rsidRDefault="00C01F5D" w:rsidP="00C01F5D">
      <w:pPr>
        <w:jc w:val="left"/>
        <w:rPr>
          <w:rFonts w:ascii="游ゴシック Medium" w:eastAsia="游ゴシック Medium" w:hAnsi="游ゴシック Medium"/>
          <w:szCs w:val="21"/>
        </w:rPr>
      </w:pP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 w:hint="eastAsia"/>
          <w:szCs w:val="21"/>
        </w:rPr>
        <w:t>連絡先</w:t>
      </w:r>
      <w:r w:rsidRPr="002952D4">
        <w:rPr>
          <w:rFonts w:ascii="游ゴシック Medium" w:eastAsia="游ゴシック Medium" w:hAnsi="游ゴシック Medium"/>
          <w:szCs w:val="21"/>
        </w:rPr>
        <w:tab/>
      </w:r>
      <w:r w:rsidRPr="002952D4">
        <w:rPr>
          <w:rFonts w:ascii="游ゴシック Medium" w:eastAsia="游ゴシック Medium" w:hAnsi="游ゴシック Medium" w:hint="eastAsia"/>
          <w:szCs w:val="21"/>
        </w:rPr>
        <w:t xml:space="preserve">　　</w:t>
      </w:r>
    </w:p>
    <w:p w:rsidR="00C01F5D" w:rsidRPr="002952D4" w:rsidRDefault="00C01F5D" w:rsidP="00C01F5D">
      <w:pPr>
        <w:jc w:val="left"/>
        <w:rPr>
          <w:rFonts w:ascii="游ゴシック Medium" w:eastAsia="游ゴシック Medium" w:hAnsi="游ゴシック Medium"/>
          <w:szCs w:val="21"/>
        </w:rPr>
      </w:pPr>
    </w:p>
    <w:p w:rsidR="00C01F5D" w:rsidRPr="002952D4" w:rsidRDefault="00C01F5D" w:rsidP="00C01F5D">
      <w:pPr>
        <w:jc w:val="left"/>
        <w:rPr>
          <w:rFonts w:ascii="游ゴシック Medium" w:eastAsia="游ゴシック Medium" w:hAnsi="游ゴシック Medium"/>
          <w:szCs w:val="21"/>
        </w:rPr>
      </w:pPr>
    </w:p>
    <w:p w:rsidR="00C01F5D" w:rsidRPr="002952D4" w:rsidRDefault="001351C1" w:rsidP="00C01F5D">
      <w:pPr>
        <w:jc w:val="lef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調達案件名</w:t>
      </w:r>
      <w:r w:rsidR="00C01F5D" w:rsidRPr="002952D4">
        <w:rPr>
          <w:rFonts w:ascii="游ゴシック Medium" w:eastAsia="游ゴシック Medium" w:hAnsi="游ゴシック Medium" w:hint="eastAsia"/>
          <w:szCs w:val="21"/>
        </w:rPr>
        <w:t xml:space="preserve">　：　</w:t>
      </w:r>
      <w:r w:rsidR="00AF0C0C">
        <w:rPr>
          <w:rFonts w:ascii="游ゴシック Medium" w:eastAsia="游ゴシック Medium" w:hAnsi="游ゴシック Medium" w:hint="eastAsia"/>
          <w:szCs w:val="21"/>
        </w:rPr>
        <w:t>令和８</w:t>
      </w:r>
      <w:r w:rsidR="002952D4" w:rsidRPr="002952D4">
        <w:rPr>
          <w:rFonts w:ascii="游ゴシック Medium" w:eastAsia="游ゴシック Medium" w:hAnsi="游ゴシック Medium" w:hint="eastAsia"/>
          <w:szCs w:val="21"/>
        </w:rPr>
        <w:t>年度耐水性常温合材単価契約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2952D4" w:rsidTr="00C01F5D">
        <w:trPr>
          <w:trHeight w:val="535"/>
        </w:trPr>
        <w:tc>
          <w:tcPr>
            <w:tcW w:w="8494" w:type="dxa"/>
          </w:tcPr>
          <w:p w:rsidR="00C01F5D" w:rsidRPr="002952D4" w:rsidRDefault="00C01F5D" w:rsidP="00C01F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952D4">
              <w:rPr>
                <w:rFonts w:ascii="游ゴシック Medium" w:eastAsia="游ゴシック Medium" w:hAnsi="游ゴシック Medium" w:hint="eastAsia"/>
                <w:sz w:val="22"/>
              </w:rPr>
              <w:t>質 問 事 項</w:t>
            </w:r>
          </w:p>
        </w:tc>
      </w:tr>
      <w:tr w:rsidR="00C01F5D" w:rsidRPr="002952D4" w:rsidTr="00C01F5D">
        <w:trPr>
          <w:trHeight w:val="6818"/>
        </w:trPr>
        <w:tc>
          <w:tcPr>
            <w:tcW w:w="8494" w:type="dxa"/>
          </w:tcPr>
          <w:p w:rsidR="00C01F5D" w:rsidRPr="002952D4" w:rsidRDefault="00C01F5D" w:rsidP="00C01F5D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:rsidR="00C01F5D" w:rsidRPr="002952D4" w:rsidRDefault="00C01F5D" w:rsidP="00C01F5D">
      <w:pPr>
        <w:jc w:val="left"/>
        <w:rPr>
          <w:rFonts w:ascii="游ゴシック Medium" w:eastAsia="游ゴシック Medium" w:hAnsi="游ゴシック Medium"/>
          <w:szCs w:val="21"/>
        </w:rPr>
      </w:pPr>
    </w:p>
    <w:sectPr w:rsidR="00C01F5D" w:rsidRPr="002952D4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1351C1"/>
    <w:rsid w:val="00231235"/>
    <w:rsid w:val="002952D4"/>
    <w:rsid w:val="005F016C"/>
    <w:rsid w:val="00706B84"/>
    <w:rsid w:val="00AF0C0C"/>
    <w:rsid w:val="00C01F5D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  <w:style w:type="paragraph" w:styleId="a8">
    <w:name w:val="Balloon Text"/>
    <w:basedOn w:val="a"/>
    <w:link w:val="a9"/>
    <w:uiPriority w:val="99"/>
    <w:semiHidden/>
    <w:unhideWhenUsed/>
    <w:rsid w:val="005F0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福岡県</cp:lastModifiedBy>
  <cp:revision>7</cp:revision>
  <cp:lastPrinted>2025-12-01T05:42:00Z</cp:lastPrinted>
  <dcterms:created xsi:type="dcterms:W3CDTF">2022-01-27T11:51:00Z</dcterms:created>
  <dcterms:modified xsi:type="dcterms:W3CDTF">2025-12-01T05:42:00Z</dcterms:modified>
</cp:coreProperties>
</file>